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08" w:rsidRDefault="00682D9D">
      <w:pPr>
        <w:spacing w:after="20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Załącznik nr 1</w:t>
      </w:r>
    </w:p>
    <w:p w:rsidR="008F2D08" w:rsidRDefault="008F2D08">
      <w:pPr>
        <w:spacing w:after="200"/>
        <w:jc w:val="center"/>
        <w:rPr>
          <w:b/>
          <w:sz w:val="20"/>
          <w:szCs w:val="20"/>
        </w:rPr>
      </w:pPr>
    </w:p>
    <w:p w:rsidR="008F2D08" w:rsidRDefault="00682D9D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szacowania wartości zamówienia</w:t>
      </w:r>
    </w:p>
    <w:p w:rsidR="008F2D08" w:rsidRDefault="008F2D08">
      <w:pPr>
        <w:spacing w:after="120"/>
        <w:rPr>
          <w:sz w:val="20"/>
          <w:szCs w:val="20"/>
        </w:rPr>
      </w:pPr>
    </w:p>
    <w:p w:rsidR="008F2D08" w:rsidRDefault="00682D9D">
      <w:pPr>
        <w:spacing w:after="120"/>
        <w:rPr>
          <w:sz w:val="20"/>
          <w:szCs w:val="20"/>
        </w:rPr>
      </w:pPr>
      <w:r>
        <w:rPr>
          <w:sz w:val="20"/>
          <w:szCs w:val="20"/>
        </w:rPr>
        <w:t>Nazwa/Imię i nazwisko: …………………………………………………………………………………………</w:t>
      </w:r>
    </w:p>
    <w:p w:rsidR="008F2D08" w:rsidRDefault="00682D9D">
      <w:pPr>
        <w:spacing w:after="120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……………………………………………………………………………………………………………</w:t>
      </w:r>
    </w:p>
    <w:p w:rsidR="008F2D08" w:rsidRDefault="00682D9D">
      <w:pPr>
        <w:spacing w:after="120"/>
        <w:rPr>
          <w:sz w:val="20"/>
          <w:szCs w:val="20"/>
        </w:rPr>
      </w:pPr>
      <w:r>
        <w:rPr>
          <w:sz w:val="20"/>
          <w:szCs w:val="20"/>
        </w:rPr>
        <w:t>Telefon: …………………………………………………………………………………………………………..</w:t>
      </w:r>
    </w:p>
    <w:p w:rsidR="008F2D08" w:rsidRDefault="008F2D08">
      <w:pPr>
        <w:spacing w:after="120"/>
        <w:rPr>
          <w:sz w:val="20"/>
          <w:szCs w:val="20"/>
        </w:rPr>
      </w:pPr>
    </w:p>
    <w:tbl>
      <w:tblPr>
        <w:tblStyle w:val="a"/>
        <w:tblW w:w="939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620"/>
        <w:gridCol w:w="1695"/>
        <w:gridCol w:w="1665"/>
        <w:gridCol w:w="1740"/>
      </w:tblGrid>
      <w:tr w:rsidR="008F2D08">
        <w:trPr>
          <w:trHeight w:val="676"/>
        </w:trPr>
        <w:tc>
          <w:tcPr>
            <w:tcW w:w="9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F2D08" w:rsidRDefault="008F2D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F2D08" w:rsidRDefault="00682D9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Szacunkowy koszt weryfikacji i odbioru przez eksperta ds. dostępności, interoperacyjności i WCAG 2.1 na poziomie AA dodatkowych funkcjonalności dla multimedialnej informacji </w:t>
            </w:r>
            <w:proofErr w:type="spellStart"/>
            <w:r>
              <w:rPr>
                <w:b/>
                <w:sz w:val="20"/>
                <w:szCs w:val="20"/>
              </w:rPr>
              <w:t>zawodoznawczej</w:t>
            </w:r>
            <w:proofErr w:type="spellEnd"/>
            <w:r>
              <w:rPr>
                <w:b/>
                <w:sz w:val="20"/>
                <w:szCs w:val="20"/>
              </w:rPr>
              <w:t xml:space="preserve"> oraz wirtualnego spaceru dla 1 zawodu szkolnictwa branżowego </w:t>
            </w:r>
          </w:p>
          <w:p w:rsidR="008F2D08" w:rsidRDefault="008F2D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F2D08">
        <w:trPr>
          <w:trHeight w:val="67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8" w:rsidRDefault="00682D9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</w:t>
            </w:r>
            <w:r>
              <w:rPr>
                <w:b/>
                <w:sz w:val="20"/>
                <w:szCs w:val="20"/>
              </w:rPr>
              <w:t>wa zadania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8" w:rsidRDefault="00682D9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godzinę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8" w:rsidRDefault="00682D9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brutto* za 1 godzinę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8" w:rsidRDefault="00682D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netto za 6 godzin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8" w:rsidRDefault="00682D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brutto* za 6 godzin </w:t>
            </w:r>
          </w:p>
        </w:tc>
      </w:tr>
      <w:tr w:rsidR="008F2D08">
        <w:trPr>
          <w:trHeight w:val="277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8" w:rsidRDefault="00682D9D">
            <w:pPr>
              <w:spacing w:after="200" w:line="276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Weryfikacja i odbiór przez eksperta ds. WCAG 2.1 na poziomie AA, dostępności i interoperacyjności dodatkowych funkcjonalności dla multimedialnej informacji </w:t>
            </w:r>
            <w:proofErr w:type="spellStart"/>
            <w:r>
              <w:rPr>
                <w:sz w:val="20"/>
                <w:szCs w:val="20"/>
              </w:rPr>
              <w:t>zawodoznawczej</w:t>
            </w:r>
            <w:proofErr w:type="spellEnd"/>
            <w:r>
              <w:rPr>
                <w:sz w:val="20"/>
                <w:szCs w:val="20"/>
              </w:rPr>
              <w:t xml:space="preserve"> i wirtualnego spaceru  dla 1 zawodu szkolnictwa branżowego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8" w:rsidRDefault="008F2D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8" w:rsidRDefault="008F2D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8" w:rsidRDefault="008F2D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08" w:rsidRDefault="008F2D0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8F2D08" w:rsidRDefault="00682D9D">
      <w:pPr>
        <w:spacing w:after="200"/>
        <w:jc w:val="both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Koszt brutto obejmuje w przypadku czynnych podatników VAT podatek od towarów i usług (VAT), a w przypadku osoby fizycznej nie prowadzącej działalności gospodarczej obligatoryjne obciążenia publicznoprawne (po stronie Zleceniodawcy i Zleceniobiorcy) w szcze</w:t>
      </w:r>
      <w:r>
        <w:rPr>
          <w:i/>
          <w:sz w:val="20"/>
          <w:szCs w:val="20"/>
        </w:rPr>
        <w:t>gólności, zaliczka na podatek dochodowy od osób fizycznych oraz składki na ubezpieczenia społeczne i zdrowotne.</w:t>
      </w:r>
    </w:p>
    <w:p w:rsidR="008F2D08" w:rsidRDefault="008F2D08">
      <w:pPr>
        <w:spacing w:after="200"/>
        <w:jc w:val="both"/>
        <w:rPr>
          <w:i/>
          <w:sz w:val="20"/>
          <w:szCs w:val="20"/>
        </w:rPr>
      </w:pPr>
    </w:p>
    <w:p w:rsidR="008F2D08" w:rsidRDefault="00682D9D">
      <w:pPr>
        <w:spacing w:after="20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Informujemy, że przedstawione zapytanie nie stanowi oferty w myśl art. 66 Kodeksu Cywilnego, jak również nie jest ogłoszeniem w rozumieniu usta</w:t>
      </w:r>
      <w:r>
        <w:rPr>
          <w:b/>
          <w:sz w:val="20"/>
          <w:szCs w:val="20"/>
        </w:rPr>
        <w:t xml:space="preserve">wy </w:t>
      </w:r>
      <w:r>
        <w:rPr>
          <w:b/>
          <w:i/>
          <w:sz w:val="20"/>
          <w:szCs w:val="20"/>
        </w:rPr>
        <w:t>Prawo zamówień publicznych.</w:t>
      </w:r>
    </w:p>
    <w:p w:rsidR="008F2D08" w:rsidRDefault="008F2D08">
      <w:pPr>
        <w:jc w:val="both"/>
        <w:rPr>
          <w:sz w:val="20"/>
          <w:szCs w:val="20"/>
        </w:rPr>
      </w:pPr>
    </w:p>
    <w:p w:rsidR="008F2D08" w:rsidRDefault="008F2D08">
      <w:pPr>
        <w:spacing w:line="240" w:lineRule="auto"/>
        <w:jc w:val="both"/>
        <w:rPr>
          <w:sz w:val="20"/>
          <w:szCs w:val="20"/>
        </w:rPr>
      </w:pPr>
    </w:p>
    <w:p w:rsidR="008F2D08" w:rsidRDefault="008F2D08">
      <w:pPr>
        <w:spacing w:after="200"/>
        <w:ind w:left="1080"/>
        <w:jc w:val="both"/>
        <w:rPr>
          <w:sz w:val="20"/>
          <w:szCs w:val="20"/>
        </w:rPr>
      </w:pPr>
    </w:p>
    <w:p w:rsidR="008F2D08" w:rsidRDefault="008F2D08">
      <w:pPr>
        <w:rPr>
          <w:sz w:val="20"/>
          <w:szCs w:val="20"/>
        </w:rPr>
      </w:pPr>
    </w:p>
    <w:sectPr w:rsidR="008F2D08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9D" w:rsidRDefault="00682D9D">
      <w:pPr>
        <w:spacing w:line="240" w:lineRule="auto"/>
      </w:pPr>
      <w:r>
        <w:separator/>
      </w:r>
    </w:p>
  </w:endnote>
  <w:endnote w:type="continuationSeparator" w:id="0">
    <w:p w:rsidR="00682D9D" w:rsidRDefault="00682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08" w:rsidRDefault="00682D9D">
    <w:pPr>
      <w:spacing w:line="240" w:lineRule="auto"/>
    </w:pPr>
    <w:r>
      <w:rPr>
        <w:rFonts w:ascii="Calibri" w:eastAsia="Calibri" w:hAnsi="Calibri" w:cs="Calibri"/>
        <w:noProof/>
        <w:lang w:val="pl-PL"/>
      </w:rPr>
      <w:drawing>
        <wp:inline distT="0" distB="0" distL="114300" distR="114300">
          <wp:extent cx="5731200" cy="838200"/>
          <wp:effectExtent l="0" t="0" r="0" b="0"/>
          <wp:docPr id="1" name="image1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9D" w:rsidRDefault="00682D9D">
      <w:pPr>
        <w:spacing w:line="240" w:lineRule="auto"/>
      </w:pPr>
      <w:r>
        <w:separator/>
      </w:r>
    </w:p>
  </w:footnote>
  <w:footnote w:type="continuationSeparator" w:id="0">
    <w:p w:rsidR="00682D9D" w:rsidRDefault="00682D9D">
      <w:pPr>
        <w:spacing w:line="240" w:lineRule="auto"/>
      </w:pPr>
      <w:r>
        <w:continuationSeparator/>
      </w:r>
    </w:p>
  </w:footnote>
  <w:footnote w:id="1">
    <w:p w:rsidR="008F2D08" w:rsidRDefault="00682D9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1 godzina = 60 minut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08" w:rsidRDefault="00682D9D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26690" cy="43307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08"/>
    <w:rsid w:val="003C6130"/>
    <w:rsid w:val="00682D9D"/>
    <w:rsid w:val="008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343E9-8DEE-464E-93FB-547DDCE3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Wyroślak</cp:lastModifiedBy>
  <cp:revision>2</cp:revision>
  <dcterms:created xsi:type="dcterms:W3CDTF">2022-03-14T15:10:00Z</dcterms:created>
  <dcterms:modified xsi:type="dcterms:W3CDTF">2022-03-14T15:10:00Z</dcterms:modified>
</cp:coreProperties>
</file>