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2" w:rsidRPr="00D32863" w:rsidRDefault="009422BA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</w:t>
      </w:r>
      <w:r w:rsidR="00A124DC">
        <w:rPr>
          <w:rFonts w:ascii="Arial" w:eastAsia="Calibri" w:hAnsi="Arial" w:cs="Arial"/>
          <w:b/>
          <w:bCs/>
          <w:sz w:val="22"/>
          <w:szCs w:val="22"/>
          <w:lang w:eastAsia="en-US"/>
        </w:rPr>
        <w:t>RMULARZ SZACOWANIA WARTOŚCI ZAMÓ</w:t>
      </w: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WIENIA</w:t>
      </w:r>
      <w:r w:rsid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D668B2" w:rsidRPr="00D32863" w:rsidRDefault="00D668B2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D604E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8"/>
        <w:gridCol w:w="2652"/>
        <w:gridCol w:w="2652"/>
      </w:tblGrid>
      <w:tr w:rsidR="00D21BB6" w:rsidRPr="00D32863" w:rsidTr="00F65C06">
        <w:trPr>
          <w:trHeight w:val="613"/>
        </w:trPr>
        <w:tc>
          <w:tcPr>
            <w:tcW w:w="3794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A124DC" w:rsidRPr="00A124D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180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1BB6" w:rsidRPr="00D32863" w:rsidTr="00F65C06">
        <w:tc>
          <w:tcPr>
            <w:tcW w:w="3794" w:type="dxa"/>
            <w:vAlign w:val="center"/>
          </w:tcPr>
          <w:p w:rsidR="00D21BB6" w:rsidRDefault="00DF726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Ekspert ds. prawnych</w:t>
            </w:r>
          </w:p>
          <w:p w:rsidR="004A26E1" w:rsidRPr="00D32863" w:rsidRDefault="004A26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godzina pracy eksperta </w:t>
            </w: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6E1" w:rsidRPr="00D32863" w:rsidTr="00F65C06">
        <w:tc>
          <w:tcPr>
            <w:tcW w:w="3794" w:type="dxa"/>
            <w:vAlign w:val="center"/>
          </w:tcPr>
          <w:p w:rsidR="004A26E1" w:rsidRDefault="004A26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A26E1">
              <w:rPr>
                <w:rFonts w:ascii="Arial" w:hAnsi="Arial" w:cs="Arial"/>
                <w:sz w:val="22"/>
                <w:szCs w:val="22"/>
              </w:rPr>
              <w:t xml:space="preserve">pracowanie rekomendacji </w:t>
            </w:r>
            <w:r w:rsidR="005D060E">
              <w:rPr>
                <w:rFonts w:ascii="Arial" w:hAnsi="Arial" w:cs="Arial"/>
                <w:sz w:val="22"/>
                <w:szCs w:val="22"/>
              </w:rPr>
              <w:br/>
            </w:r>
            <w:r w:rsidRPr="004A26E1">
              <w:rPr>
                <w:rFonts w:ascii="Arial" w:hAnsi="Arial" w:cs="Arial"/>
                <w:sz w:val="22"/>
                <w:szCs w:val="22"/>
              </w:rPr>
              <w:t>i propozycji zmian do przepisów prawa oświatowego.</w:t>
            </w:r>
          </w:p>
          <w:p w:rsidR="004A26E1" w:rsidRPr="00D32863" w:rsidRDefault="00C00B0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strona A4 (1800 znaków ze spacjami na stronie)</w:t>
            </w:r>
          </w:p>
        </w:tc>
        <w:tc>
          <w:tcPr>
            <w:tcW w:w="2693" w:type="dxa"/>
          </w:tcPr>
          <w:p w:rsidR="004A26E1" w:rsidRPr="00D32863" w:rsidRDefault="004A26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4A26E1" w:rsidRPr="00D32863" w:rsidRDefault="004A26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BB6" w:rsidRPr="00D32863" w:rsidTr="00F65C06">
        <w:trPr>
          <w:trHeight w:val="487"/>
        </w:trPr>
        <w:tc>
          <w:tcPr>
            <w:tcW w:w="3794" w:type="dxa"/>
            <w:vAlign w:val="center"/>
          </w:tcPr>
          <w:p w:rsidR="00D21BB6" w:rsidRDefault="00C00B0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  <w:p w:rsidR="004A26E1" w:rsidRPr="00C00B04" w:rsidRDefault="00C00B04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00B04">
              <w:rPr>
                <w:rFonts w:ascii="Arial" w:hAnsi="Arial" w:cs="Arial"/>
                <w:sz w:val="22"/>
                <w:szCs w:val="22"/>
              </w:rPr>
              <w:t xml:space="preserve">Praca eksperta </w:t>
            </w:r>
            <w:r w:rsidR="005D060E">
              <w:rPr>
                <w:rFonts w:ascii="Arial" w:hAnsi="Arial" w:cs="Arial"/>
                <w:sz w:val="22"/>
                <w:szCs w:val="22"/>
              </w:rPr>
              <w:t>–</w:t>
            </w:r>
            <w:r w:rsidRPr="00C00B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6E1" w:rsidRPr="00C00B04">
              <w:rPr>
                <w:rFonts w:ascii="Arial" w:hAnsi="Arial" w:cs="Arial"/>
                <w:sz w:val="22"/>
                <w:szCs w:val="22"/>
              </w:rPr>
              <w:t>20 godzin w miesiącu</w:t>
            </w:r>
          </w:p>
          <w:p w:rsidR="00C00B04" w:rsidRPr="00C00B04" w:rsidRDefault="00C00B04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00B04">
              <w:rPr>
                <w:rFonts w:ascii="Arial" w:hAnsi="Arial" w:cs="Arial"/>
                <w:sz w:val="22"/>
                <w:szCs w:val="22"/>
              </w:rPr>
              <w:t xml:space="preserve">Opracowanie rekomendacji </w:t>
            </w:r>
            <w:r w:rsidR="005D060E">
              <w:rPr>
                <w:rFonts w:ascii="Arial" w:hAnsi="Arial" w:cs="Arial"/>
                <w:sz w:val="22"/>
                <w:szCs w:val="22"/>
              </w:rPr>
              <w:br/>
            </w:r>
            <w:r w:rsidRPr="00C00B04">
              <w:rPr>
                <w:rFonts w:ascii="Arial" w:hAnsi="Arial" w:cs="Arial"/>
                <w:sz w:val="22"/>
                <w:szCs w:val="22"/>
              </w:rPr>
              <w:t>i propozycji zmian do przepisów prawa oświatowego</w:t>
            </w:r>
          </w:p>
          <w:p w:rsidR="00C00B04" w:rsidRPr="00C00B04" w:rsidRDefault="00C00B04">
            <w:pPr>
              <w:pStyle w:val="Akapitzlist"/>
              <w:spacing w:after="120" w:line="276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00B04">
              <w:rPr>
                <w:rFonts w:ascii="Arial" w:hAnsi="Arial" w:cs="Arial"/>
                <w:sz w:val="22"/>
                <w:szCs w:val="22"/>
              </w:rPr>
              <w:t xml:space="preserve">Min. 15 stron </w:t>
            </w:r>
            <w:r w:rsidR="005D060E">
              <w:rPr>
                <w:rFonts w:ascii="Arial" w:hAnsi="Arial" w:cs="Arial"/>
                <w:sz w:val="22"/>
                <w:szCs w:val="22"/>
              </w:rPr>
              <w:t>×</w:t>
            </w:r>
            <w:r w:rsidRPr="00C00B04">
              <w:rPr>
                <w:rFonts w:ascii="Arial" w:hAnsi="Arial" w:cs="Arial"/>
                <w:sz w:val="22"/>
                <w:szCs w:val="22"/>
              </w:rPr>
              <w:t xml:space="preserve"> 1800 znaków na stronie</w:t>
            </w:r>
          </w:p>
        </w:tc>
        <w:tc>
          <w:tcPr>
            <w:tcW w:w="2693" w:type="dxa"/>
          </w:tcPr>
          <w:p w:rsidR="00D21BB6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0B04" w:rsidRPr="00D32863" w:rsidRDefault="00C00B0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 a + b</w:t>
            </w:r>
          </w:p>
        </w:tc>
        <w:tc>
          <w:tcPr>
            <w:tcW w:w="2693" w:type="dxa"/>
          </w:tcPr>
          <w:p w:rsidR="00D21BB6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0B04" w:rsidRPr="00D32863" w:rsidRDefault="00C00B0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 a + b</w:t>
            </w:r>
          </w:p>
        </w:tc>
      </w:tr>
    </w:tbl>
    <w:p w:rsidR="00B81F51" w:rsidRPr="00D32863" w:rsidRDefault="00B81F51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</w:t>
      </w:r>
      <w:r w:rsidR="00BA477B"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 przypadku osób fizycznych obligatoryjne obciążenia z tytułu składek ZUS i Fundusz Pracy po stronie pracownika i pracodawcy</w:t>
      </w:r>
      <w:r w:rsidR="005D060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830561" w:rsidRPr="00D32863" w:rsidRDefault="00D668B2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8" w:history="1">
        <w:r w:rsidR="00DF7268" w:rsidRPr="007C41FF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malgorzata.kummant@ore.edu.pl</w:t>
        </w:r>
      </w:hyperlink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7879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F442DB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DF7268">
        <w:rPr>
          <w:rFonts w:ascii="Arial" w:eastAsia="Calibri" w:hAnsi="Arial" w:cs="Arial"/>
          <w:b/>
          <w:sz w:val="22"/>
          <w:szCs w:val="22"/>
          <w:lang w:eastAsia="en-US"/>
        </w:rPr>
        <w:t>.0</w:t>
      </w:r>
      <w:r w:rsidR="00F442DB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DF7268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C62C9C" w:rsidRPr="00D32863">
        <w:rPr>
          <w:rFonts w:ascii="Arial" w:hAnsi="Arial" w:cs="Arial"/>
          <w:b/>
          <w:sz w:val="22"/>
          <w:szCs w:val="22"/>
        </w:rPr>
        <w:t>2019</w:t>
      </w:r>
      <w:r w:rsidR="00D70F18" w:rsidRPr="00D32863">
        <w:rPr>
          <w:rFonts w:ascii="Arial" w:hAnsi="Arial" w:cs="Arial"/>
          <w:b/>
          <w:sz w:val="22"/>
          <w:szCs w:val="22"/>
        </w:rPr>
        <w:t xml:space="preserve"> </w:t>
      </w:r>
      <w:r w:rsidR="00D70F18" w:rsidRPr="00D32863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 xml:space="preserve">godz. </w:t>
      </w:r>
      <w:r w:rsidR="004A26E1">
        <w:rPr>
          <w:rFonts w:ascii="Arial" w:hAnsi="Arial" w:cs="Arial"/>
          <w:b/>
          <w:bCs/>
          <w:sz w:val="22"/>
          <w:szCs w:val="22"/>
        </w:rPr>
        <w:t>1</w:t>
      </w:r>
      <w:r w:rsidR="00F442DB">
        <w:rPr>
          <w:rFonts w:ascii="Arial" w:hAnsi="Arial" w:cs="Arial"/>
          <w:b/>
          <w:bCs/>
          <w:sz w:val="22"/>
          <w:szCs w:val="22"/>
        </w:rPr>
        <w:t>0</w:t>
      </w:r>
      <w:r w:rsidR="004A26E1">
        <w:rPr>
          <w:rFonts w:ascii="Arial" w:hAnsi="Arial" w:cs="Arial"/>
          <w:b/>
          <w:bCs/>
          <w:sz w:val="22"/>
          <w:szCs w:val="22"/>
        </w:rPr>
        <w:t>:00.</w:t>
      </w:r>
      <w:r w:rsidR="005D06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30561">
        <w:rPr>
          <w:rFonts w:ascii="Arial" w:eastAsia="Calibri" w:hAnsi="Arial" w:cs="Arial"/>
          <w:sz w:val="22"/>
          <w:szCs w:val="22"/>
          <w:lang w:eastAsia="en-US"/>
        </w:rPr>
        <w:t>W</w:t>
      </w:r>
      <w:r w:rsidR="00830561" w:rsidRPr="00D32863">
        <w:rPr>
          <w:rFonts w:ascii="Arial" w:eastAsia="Calibri" w:hAnsi="Arial" w:cs="Arial"/>
          <w:sz w:val="22"/>
          <w:szCs w:val="22"/>
          <w:lang w:eastAsia="en-US"/>
        </w:rPr>
        <w:t xml:space="preserve"> temacie wiadomości należy wpisać: </w:t>
      </w:r>
      <w:r w:rsidR="00BE500D" w:rsidRPr="00BE500D">
        <w:rPr>
          <w:rFonts w:ascii="Arial" w:hAnsi="Arial" w:cs="Arial"/>
          <w:b/>
          <w:sz w:val="22"/>
          <w:szCs w:val="22"/>
        </w:rPr>
        <w:t>„</w:t>
      </w:r>
      <w:r w:rsidR="00DF7268">
        <w:rPr>
          <w:rFonts w:ascii="Arial" w:hAnsi="Arial" w:cs="Arial"/>
          <w:b/>
          <w:sz w:val="22"/>
          <w:szCs w:val="22"/>
        </w:rPr>
        <w:t>ekspert ds. prawnych</w:t>
      </w:r>
      <w:r w:rsidR="00333004">
        <w:rPr>
          <w:rFonts w:ascii="Arial" w:hAnsi="Arial" w:cs="Arial"/>
          <w:b/>
          <w:sz w:val="22"/>
          <w:szCs w:val="22"/>
        </w:rPr>
        <w:t xml:space="preserve"> </w:t>
      </w:r>
      <w:r w:rsidR="00BE500D" w:rsidRPr="00BE500D">
        <w:rPr>
          <w:rFonts w:ascii="Arial" w:hAnsi="Arial" w:cs="Arial"/>
          <w:b/>
          <w:sz w:val="22"/>
          <w:szCs w:val="22"/>
        </w:rPr>
        <w:t>– wycena”</w:t>
      </w:r>
      <w:r w:rsidR="00830561" w:rsidRPr="00D3286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D32863" w:rsidRPr="0027656D" w:rsidRDefault="00830561">
      <w:pPr>
        <w:spacing w:before="240" w:after="120" w:line="276" w:lineRule="auto"/>
        <w:rPr>
          <w:rFonts w:ascii="Arial" w:hAnsi="Arial" w:cs="Arial"/>
          <w:i/>
          <w:sz w:val="22"/>
          <w:szCs w:val="22"/>
        </w:rPr>
      </w:pPr>
      <w:r w:rsidRPr="0027656D">
        <w:rPr>
          <w:rFonts w:ascii="Arial" w:hAnsi="Arial" w:cs="Arial"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27656D">
        <w:rPr>
          <w:rFonts w:ascii="Arial" w:hAnsi="Arial" w:cs="Arial"/>
          <w:i/>
          <w:sz w:val="22"/>
          <w:szCs w:val="22"/>
        </w:rPr>
        <w:t>Prawo zamówień publicznych.</w:t>
      </w:r>
    </w:p>
    <w:sectPr w:rsidR="00D32863" w:rsidRPr="0027656D" w:rsidSect="00F1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7C" w:rsidRDefault="008C4D7C" w:rsidP="00877CB1">
      <w:r>
        <w:separator/>
      </w:r>
    </w:p>
  </w:endnote>
  <w:endnote w:type="continuationSeparator" w:id="0">
    <w:p w:rsidR="008C4D7C" w:rsidRDefault="008C4D7C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59C9AA69" wp14:editId="289B5D01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7C" w:rsidRDefault="008C4D7C" w:rsidP="00877CB1">
      <w:r>
        <w:separator/>
      </w:r>
    </w:p>
  </w:footnote>
  <w:footnote w:type="continuationSeparator" w:id="0">
    <w:p w:rsidR="008C4D7C" w:rsidRDefault="008C4D7C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3EE48" wp14:editId="5DE94A06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10"/>
    <w:multiLevelType w:val="hybridMultilevel"/>
    <w:tmpl w:val="8006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0EC6"/>
    <w:multiLevelType w:val="hybridMultilevel"/>
    <w:tmpl w:val="0A0CF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98B"/>
    <w:multiLevelType w:val="hybridMultilevel"/>
    <w:tmpl w:val="09E8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3" w15:restartNumberingAfterBreak="0">
    <w:nsid w:val="2C9D4E19"/>
    <w:multiLevelType w:val="hybridMultilevel"/>
    <w:tmpl w:val="B6F09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8032D"/>
    <w:multiLevelType w:val="hybridMultilevel"/>
    <w:tmpl w:val="6D06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1FE7"/>
    <w:multiLevelType w:val="hybridMultilevel"/>
    <w:tmpl w:val="28E663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87BA7"/>
    <w:multiLevelType w:val="hybridMultilevel"/>
    <w:tmpl w:val="A30C734E"/>
    <w:lvl w:ilvl="0" w:tplc="6336A2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66E6C"/>
    <w:multiLevelType w:val="hybridMultilevel"/>
    <w:tmpl w:val="6E96CD42"/>
    <w:lvl w:ilvl="0" w:tplc="E60C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6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74181D93"/>
    <w:multiLevelType w:val="hybridMultilevel"/>
    <w:tmpl w:val="61E2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34010"/>
    <w:multiLevelType w:val="hybridMultilevel"/>
    <w:tmpl w:val="A9C4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979FF"/>
    <w:multiLevelType w:val="hybridMultilevel"/>
    <w:tmpl w:val="EDC642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32F46"/>
    <w:multiLevelType w:val="hybridMultilevel"/>
    <w:tmpl w:val="0324C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10AD4"/>
    <w:multiLevelType w:val="hybridMultilevel"/>
    <w:tmpl w:val="63DE901E"/>
    <w:lvl w:ilvl="0" w:tplc="6DF85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9"/>
  </w:num>
  <w:num w:numId="7">
    <w:abstractNumId w:val="15"/>
  </w:num>
  <w:num w:numId="8">
    <w:abstractNumId w:val="6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"/>
  </w:num>
  <w:num w:numId="15">
    <w:abstractNumId w:val="17"/>
  </w:num>
  <w:num w:numId="16">
    <w:abstractNumId w:val="11"/>
  </w:num>
  <w:num w:numId="17">
    <w:abstractNumId w:val="8"/>
  </w:num>
  <w:num w:numId="18">
    <w:abstractNumId w:val="22"/>
  </w:num>
  <w:num w:numId="19">
    <w:abstractNumId w:val="31"/>
  </w:num>
  <w:num w:numId="20">
    <w:abstractNumId w:val="7"/>
  </w:num>
  <w:num w:numId="21">
    <w:abstractNumId w:val="20"/>
  </w:num>
  <w:num w:numId="22">
    <w:abstractNumId w:val="0"/>
  </w:num>
  <w:num w:numId="23">
    <w:abstractNumId w:val="24"/>
  </w:num>
  <w:num w:numId="24">
    <w:abstractNumId w:val="32"/>
  </w:num>
  <w:num w:numId="25">
    <w:abstractNumId w:val="27"/>
  </w:num>
  <w:num w:numId="26">
    <w:abstractNumId w:val="4"/>
  </w:num>
  <w:num w:numId="27">
    <w:abstractNumId w:val="33"/>
  </w:num>
  <w:num w:numId="28">
    <w:abstractNumId w:val="21"/>
  </w:num>
  <w:num w:numId="29">
    <w:abstractNumId w:val="14"/>
  </w:num>
  <w:num w:numId="30">
    <w:abstractNumId w:val="30"/>
  </w:num>
  <w:num w:numId="31">
    <w:abstractNumId w:val="3"/>
  </w:num>
  <w:num w:numId="32">
    <w:abstractNumId w:val="13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578A"/>
    <w:rsid w:val="00027E11"/>
    <w:rsid w:val="000420A1"/>
    <w:rsid w:val="0008106A"/>
    <w:rsid w:val="00086DF2"/>
    <w:rsid w:val="00095B09"/>
    <w:rsid w:val="000C1284"/>
    <w:rsid w:val="000E1F16"/>
    <w:rsid w:val="001137CD"/>
    <w:rsid w:val="0018092A"/>
    <w:rsid w:val="001948EE"/>
    <w:rsid w:val="001A3DC9"/>
    <w:rsid w:val="001A4383"/>
    <w:rsid w:val="001A4437"/>
    <w:rsid w:val="001A4A1B"/>
    <w:rsid w:val="001D5867"/>
    <w:rsid w:val="001E2CD0"/>
    <w:rsid w:val="001E7B9D"/>
    <w:rsid w:val="00220A49"/>
    <w:rsid w:val="00246DC7"/>
    <w:rsid w:val="0025539C"/>
    <w:rsid w:val="00255948"/>
    <w:rsid w:val="00273028"/>
    <w:rsid w:val="0027656D"/>
    <w:rsid w:val="002F1163"/>
    <w:rsid w:val="002F2C5B"/>
    <w:rsid w:val="00332A92"/>
    <w:rsid w:val="00333004"/>
    <w:rsid w:val="003A41AB"/>
    <w:rsid w:val="003B144E"/>
    <w:rsid w:val="003B7105"/>
    <w:rsid w:val="003C002D"/>
    <w:rsid w:val="00447C90"/>
    <w:rsid w:val="004651AD"/>
    <w:rsid w:val="004666B3"/>
    <w:rsid w:val="004A26E1"/>
    <w:rsid w:val="004B6A2F"/>
    <w:rsid w:val="004B7E5F"/>
    <w:rsid w:val="00500FE9"/>
    <w:rsid w:val="00525961"/>
    <w:rsid w:val="00525AF7"/>
    <w:rsid w:val="00530D47"/>
    <w:rsid w:val="00560A6A"/>
    <w:rsid w:val="0058504D"/>
    <w:rsid w:val="005A0E09"/>
    <w:rsid w:val="005B4099"/>
    <w:rsid w:val="005D060E"/>
    <w:rsid w:val="005F776C"/>
    <w:rsid w:val="00603AC4"/>
    <w:rsid w:val="00605FAF"/>
    <w:rsid w:val="0064752E"/>
    <w:rsid w:val="006556BB"/>
    <w:rsid w:val="0066561E"/>
    <w:rsid w:val="006B25F1"/>
    <w:rsid w:val="006C1C2B"/>
    <w:rsid w:val="006F6647"/>
    <w:rsid w:val="0071569D"/>
    <w:rsid w:val="0072492F"/>
    <w:rsid w:val="00741849"/>
    <w:rsid w:val="007559EA"/>
    <w:rsid w:val="0075752C"/>
    <w:rsid w:val="0076385C"/>
    <w:rsid w:val="00770285"/>
    <w:rsid w:val="00777F15"/>
    <w:rsid w:val="007A1E4B"/>
    <w:rsid w:val="007E7915"/>
    <w:rsid w:val="007F794A"/>
    <w:rsid w:val="008221D4"/>
    <w:rsid w:val="00823392"/>
    <w:rsid w:val="00830561"/>
    <w:rsid w:val="00863ACB"/>
    <w:rsid w:val="00877CB1"/>
    <w:rsid w:val="0088107C"/>
    <w:rsid w:val="008C4D7C"/>
    <w:rsid w:val="008D355E"/>
    <w:rsid w:val="008F5302"/>
    <w:rsid w:val="009161EE"/>
    <w:rsid w:val="00926B3B"/>
    <w:rsid w:val="009422BA"/>
    <w:rsid w:val="00971AEB"/>
    <w:rsid w:val="009B3980"/>
    <w:rsid w:val="009B4DCC"/>
    <w:rsid w:val="009D51B0"/>
    <w:rsid w:val="009E105B"/>
    <w:rsid w:val="009F2125"/>
    <w:rsid w:val="00A124DC"/>
    <w:rsid w:val="00A20F6A"/>
    <w:rsid w:val="00A43F5A"/>
    <w:rsid w:val="00A56A8A"/>
    <w:rsid w:val="00A6690E"/>
    <w:rsid w:val="00AD657C"/>
    <w:rsid w:val="00B1776C"/>
    <w:rsid w:val="00B44D8F"/>
    <w:rsid w:val="00B47D41"/>
    <w:rsid w:val="00B624B8"/>
    <w:rsid w:val="00B81F51"/>
    <w:rsid w:val="00B8281C"/>
    <w:rsid w:val="00B9277A"/>
    <w:rsid w:val="00BA00FF"/>
    <w:rsid w:val="00BA2FA0"/>
    <w:rsid w:val="00BA477B"/>
    <w:rsid w:val="00BB1E94"/>
    <w:rsid w:val="00BD1E92"/>
    <w:rsid w:val="00BE500D"/>
    <w:rsid w:val="00C00B04"/>
    <w:rsid w:val="00C55196"/>
    <w:rsid w:val="00C62C9C"/>
    <w:rsid w:val="00C668D1"/>
    <w:rsid w:val="00C70A27"/>
    <w:rsid w:val="00C84C1D"/>
    <w:rsid w:val="00C87C80"/>
    <w:rsid w:val="00C91C58"/>
    <w:rsid w:val="00CC2AE8"/>
    <w:rsid w:val="00CC38E6"/>
    <w:rsid w:val="00CF1736"/>
    <w:rsid w:val="00D21BB6"/>
    <w:rsid w:val="00D32863"/>
    <w:rsid w:val="00D3358B"/>
    <w:rsid w:val="00D4678B"/>
    <w:rsid w:val="00D604E2"/>
    <w:rsid w:val="00D605DD"/>
    <w:rsid w:val="00D668B2"/>
    <w:rsid w:val="00D67146"/>
    <w:rsid w:val="00D70F18"/>
    <w:rsid w:val="00D909AF"/>
    <w:rsid w:val="00DD4095"/>
    <w:rsid w:val="00DF7268"/>
    <w:rsid w:val="00E12D29"/>
    <w:rsid w:val="00E41A98"/>
    <w:rsid w:val="00E6527E"/>
    <w:rsid w:val="00E65449"/>
    <w:rsid w:val="00E665C9"/>
    <w:rsid w:val="00E85414"/>
    <w:rsid w:val="00EA1439"/>
    <w:rsid w:val="00EA3190"/>
    <w:rsid w:val="00EB486F"/>
    <w:rsid w:val="00EB7879"/>
    <w:rsid w:val="00F019AA"/>
    <w:rsid w:val="00F1470A"/>
    <w:rsid w:val="00F15A64"/>
    <w:rsid w:val="00F17FF0"/>
    <w:rsid w:val="00F33C88"/>
    <w:rsid w:val="00F43D99"/>
    <w:rsid w:val="00F442DB"/>
    <w:rsid w:val="00F65C06"/>
    <w:rsid w:val="00F74AE0"/>
    <w:rsid w:val="00F801BD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002AF-7E38-4D51-A2D8-448BCE8F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ummant@or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B233-7ACF-477D-914F-37756EF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2</cp:revision>
  <cp:lastPrinted>2018-10-17T11:58:00Z</cp:lastPrinted>
  <dcterms:created xsi:type="dcterms:W3CDTF">2019-04-30T10:45:00Z</dcterms:created>
  <dcterms:modified xsi:type="dcterms:W3CDTF">2019-04-30T10:45:00Z</dcterms:modified>
</cp:coreProperties>
</file>